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7725" w14:textId="77777777" w:rsidR="00C62225" w:rsidRDefault="00C62225" w:rsidP="00C62225">
      <w:pPr>
        <w:jc w:val="center"/>
        <w:rPr>
          <w:rFonts w:asciiTheme="majorHAnsi" w:hAnsiTheme="majorHAnsi" w:cstheme="majorHAnsi"/>
          <w:b/>
        </w:rPr>
      </w:pPr>
    </w:p>
    <w:p w14:paraId="76807754" w14:textId="77777777" w:rsidR="00203720" w:rsidRDefault="00203720" w:rsidP="00203720">
      <w:pPr>
        <w:jc w:val="center"/>
        <w:rPr>
          <w:rFonts w:ascii="Arial" w:hAnsi="Arial" w:cs="Arial"/>
          <w:b/>
        </w:rPr>
      </w:pPr>
    </w:p>
    <w:p w14:paraId="396EC368" w14:textId="77777777" w:rsidR="00203720" w:rsidRDefault="00203720" w:rsidP="00203720">
      <w:pPr>
        <w:rPr>
          <w:rFonts w:ascii="Arial" w:hAnsi="Arial" w:cs="Arial"/>
          <w:b/>
          <w:u w:val="single"/>
        </w:rPr>
      </w:pPr>
    </w:p>
    <w:p w14:paraId="311F0D7F" w14:textId="43967BB1" w:rsidR="00ED7297" w:rsidRPr="00ED7297" w:rsidRDefault="00A56E5A" w:rsidP="00ED729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March 10, 2023</w:t>
      </w:r>
    </w:p>
    <w:p w14:paraId="0F5597AF" w14:textId="77777777" w:rsidR="00ED7297" w:rsidRPr="00ED7297" w:rsidRDefault="00ED7297" w:rsidP="00ED7297">
      <w:pPr>
        <w:rPr>
          <w:rFonts w:asciiTheme="majorHAnsi" w:hAnsiTheme="majorHAnsi" w:cstheme="majorHAnsi"/>
          <w:b/>
          <w:sz w:val="22"/>
          <w:szCs w:val="22"/>
        </w:rPr>
      </w:pPr>
    </w:p>
    <w:p w14:paraId="21E199FA" w14:textId="77777777" w:rsidR="00ED7297" w:rsidRPr="00ED7297" w:rsidRDefault="00ED7297" w:rsidP="00ED7297">
      <w:pPr>
        <w:rPr>
          <w:rFonts w:asciiTheme="majorHAnsi" w:hAnsiTheme="majorHAnsi" w:cstheme="majorHAnsi"/>
          <w:b/>
          <w:sz w:val="22"/>
          <w:szCs w:val="22"/>
        </w:rPr>
      </w:pPr>
    </w:p>
    <w:p w14:paraId="29FD65B6" w14:textId="77777777" w:rsidR="003D4FC4" w:rsidRDefault="00ED7297" w:rsidP="00ED729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D7297">
        <w:rPr>
          <w:rFonts w:asciiTheme="majorHAnsi" w:hAnsiTheme="majorHAnsi" w:cstheme="majorHAnsi"/>
          <w:b/>
          <w:sz w:val="22"/>
          <w:szCs w:val="22"/>
        </w:rPr>
        <w:t xml:space="preserve">NOTICE OF SISTERS PARK &amp; RECREATION DISTRICT BOARD OF DIRECTORS </w:t>
      </w:r>
    </w:p>
    <w:p w14:paraId="66DCC98F" w14:textId="7DF40F21" w:rsidR="00ED7297" w:rsidRPr="00ED7297" w:rsidRDefault="00053ED3" w:rsidP="00ED729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SPECIAL</w:t>
      </w:r>
      <w:r w:rsidR="00ED7297" w:rsidRPr="00ED7297">
        <w:rPr>
          <w:rFonts w:asciiTheme="majorHAnsi" w:hAnsiTheme="majorHAnsi" w:cstheme="majorHAnsi"/>
          <w:b/>
          <w:sz w:val="22"/>
          <w:szCs w:val="22"/>
        </w:rPr>
        <w:t xml:space="preserve"> MEETING </w:t>
      </w:r>
    </w:p>
    <w:p w14:paraId="3F2D6690" w14:textId="77777777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</w:p>
    <w:p w14:paraId="4BC48691" w14:textId="713B661B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>The Sisters Park &amp; Recreation District Board</w:t>
      </w:r>
      <w:r w:rsidR="00A56E5A">
        <w:rPr>
          <w:rFonts w:asciiTheme="majorHAnsi" w:hAnsiTheme="majorHAnsi" w:cstheme="majorHAnsi"/>
          <w:sz w:val="22"/>
          <w:szCs w:val="22"/>
        </w:rPr>
        <w:t xml:space="preserve"> of Directors</w:t>
      </w:r>
      <w:r w:rsidRPr="00ED7297">
        <w:rPr>
          <w:rFonts w:asciiTheme="majorHAnsi" w:hAnsiTheme="majorHAnsi" w:cstheme="majorHAnsi"/>
          <w:sz w:val="22"/>
          <w:szCs w:val="22"/>
        </w:rPr>
        <w:t xml:space="preserve"> will hold a </w:t>
      </w:r>
      <w:r w:rsidR="00053ED3">
        <w:rPr>
          <w:rFonts w:asciiTheme="majorHAnsi" w:hAnsiTheme="majorHAnsi" w:cstheme="majorHAnsi"/>
          <w:sz w:val="22"/>
          <w:szCs w:val="22"/>
        </w:rPr>
        <w:t>special</w:t>
      </w:r>
      <w:r w:rsidRPr="00ED7297">
        <w:rPr>
          <w:rFonts w:asciiTheme="majorHAnsi" w:hAnsiTheme="majorHAnsi" w:cstheme="majorHAnsi"/>
          <w:sz w:val="22"/>
          <w:szCs w:val="22"/>
        </w:rPr>
        <w:t xml:space="preserve"> meeting on </w:t>
      </w:r>
      <w:r w:rsidR="00A56E5A">
        <w:rPr>
          <w:rFonts w:asciiTheme="majorHAnsi" w:hAnsiTheme="majorHAnsi" w:cstheme="majorHAnsi"/>
          <w:sz w:val="22"/>
          <w:szCs w:val="22"/>
        </w:rPr>
        <w:t>Monday, March 13, 2023, beginning at 3 p.m</w:t>
      </w:r>
      <w:r w:rsidR="008309B5">
        <w:rPr>
          <w:rFonts w:asciiTheme="majorHAnsi" w:hAnsiTheme="majorHAnsi" w:cstheme="majorHAnsi"/>
          <w:sz w:val="22"/>
          <w:szCs w:val="22"/>
        </w:rPr>
        <w:t>.</w:t>
      </w:r>
      <w:r w:rsidRPr="00ED7297">
        <w:rPr>
          <w:rFonts w:asciiTheme="majorHAnsi" w:hAnsiTheme="majorHAnsi" w:cstheme="majorHAnsi"/>
          <w:sz w:val="22"/>
          <w:szCs w:val="22"/>
        </w:rPr>
        <w:t xml:space="preserve"> </w:t>
      </w:r>
      <w:r w:rsidR="00A56E5A">
        <w:rPr>
          <w:rFonts w:asciiTheme="majorHAnsi" w:hAnsiTheme="majorHAnsi" w:cstheme="majorHAnsi"/>
          <w:sz w:val="22"/>
          <w:szCs w:val="22"/>
        </w:rPr>
        <w:t xml:space="preserve">The meeting will be held at the Coffield Center located at 1750 W. McKinney Butte Road in Sisters and will board will </w:t>
      </w:r>
      <w:r w:rsidR="00A56E5A">
        <w:rPr>
          <w:rFonts w:asciiTheme="majorHAnsi" w:hAnsiTheme="majorHAnsi" w:cstheme="majorHAnsi"/>
          <w:sz w:val="22"/>
          <w:szCs w:val="22"/>
        </w:rPr>
        <w:t>hear FY24 budget assumptions.</w:t>
      </w:r>
    </w:p>
    <w:p w14:paraId="404411E4" w14:textId="77777777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</w:p>
    <w:p w14:paraId="291308B9" w14:textId="5A4265B1" w:rsidR="00ED7297" w:rsidRPr="00ED7297" w:rsidRDefault="00ED7297" w:rsidP="00ED7297">
      <w:pPr>
        <w:rPr>
          <w:rFonts w:asciiTheme="majorHAnsi" w:hAnsiTheme="majorHAnsi" w:cstheme="majorHAnsi"/>
          <w:color w:val="0563C1" w:themeColor="hyperlink"/>
          <w:sz w:val="22"/>
          <w:szCs w:val="22"/>
          <w:u w:val="single"/>
          <w:shd w:val="clear" w:color="auto" w:fill="FFFFFF"/>
        </w:rPr>
      </w:pPr>
      <w:r w:rsidRPr="00ED7297">
        <w:rPr>
          <w:rFonts w:asciiTheme="majorHAnsi" w:hAnsiTheme="majorHAnsi" w:cstheme="majorHAnsi"/>
          <w:sz w:val="22"/>
          <w:szCs w:val="22"/>
        </w:rPr>
        <w:t>Please contact Sarah McNeale, Recording Secretary, at (541) 549-2091 to make a request for accommodations for persons with disabilities.</w:t>
      </w:r>
    </w:p>
    <w:p w14:paraId="4D6B43DD" w14:textId="77777777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</w:p>
    <w:p w14:paraId="4496AC8C" w14:textId="77777777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</w:p>
    <w:p w14:paraId="63664BD4" w14:textId="77777777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>Distributed to:</w:t>
      </w:r>
    </w:p>
    <w:p w14:paraId="6677DD1A" w14:textId="77777777" w:rsidR="00ED7297" w:rsidRPr="00ED7297" w:rsidRDefault="00ED7297" w:rsidP="00ED729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 xml:space="preserve">The Nugget </w:t>
      </w:r>
    </w:p>
    <w:p w14:paraId="1F6A2D87" w14:textId="77777777" w:rsidR="00ED7297" w:rsidRPr="00ED7297" w:rsidRDefault="00ED7297" w:rsidP="00ED729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>Posted at Coffield Community Center</w:t>
      </w:r>
    </w:p>
    <w:p w14:paraId="476149EB" w14:textId="77777777" w:rsidR="00ED7297" w:rsidRPr="00ED7297" w:rsidRDefault="00ED7297" w:rsidP="00ED729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 xml:space="preserve">Posted at </w:t>
      </w:r>
      <w:hyperlink r:id="rId7" w:history="1">
        <w:r w:rsidRPr="00ED7297">
          <w:rPr>
            <w:rStyle w:val="Hyperlink"/>
            <w:rFonts w:asciiTheme="majorHAnsi" w:hAnsiTheme="majorHAnsi" w:cstheme="majorHAnsi"/>
            <w:sz w:val="22"/>
            <w:szCs w:val="22"/>
          </w:rPr>
          <w:t>www.sistersrecreation.com</w:t>
        </w:r>
      </w:hyperlink>
      <w:r w:rsidRPr="00ED729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893A6B5" w14:textId="77777777" w:rsidR="00ED7297" w:rsidRPr="00ED7297" w:rsidRDefault="00ED7297" w:rsidP="00203720">
      <w:pPr>
        <w:rPr>
          <w:rFonts w:asciiTheme="majorHAnsi" w:hAnsiTheme="majorHAnsi" w:cstheme="majorHAnsi"/>
          <w:sz w:val="22"/>
          <w:szCs w:val="22"/>
        </w:rPr>
      </w:pPr>
    </w:p>
    <w:p w14:paraId="0BB36B14" w14:textId="77777777" w:rsidR="00ED7297" w:rsidRPr="00ED7297" w:rsidRDefault="00ED7297" w:rsidP="00203720">
      <w:pPr>
        <w:rPr>
          <w:rFonts w:asciiTheme="majorHAnsi" w:hAnsiTheme="majorHAnsi" w:cstheme="majorHAnsi"/>
          <w:sz w:val="22"/>
          <w:szCs w:val="22"/>
        </w:rPr>
      </w:pPr>
    </w:p>
    <w:p w14:paraId="40AE01EB" w14:textId="77777777" w:rsidR="00FE7EA1" w:rsidRPr="00FE7EA1" w:rsidRDefault="00FE7EA1" w:rsidP="00FE7EA1">
      <w:pPr>
        <w:jc w:val="center"/>
        <w:rPr>
          <w:rFonts w:asciiTheme="majorHAnsi" w:hAnsiTheme="majorHAnsi" w:cstheme="majorHAnsi"/>
        </w:rPr>
      </w:pPr>
    </w:p>
    <w:sectPr w:rsidR="00FE7EA1" w:rsidRPr="00FE7EA1" w:rsidSect="003B59AD">
      <w:head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23EE" w14:textId="77777777" w:rsidR="006B7DB1" w:rsidRDefault="006B7DB1" w:rsidP="003B59AD">
      <w:r>
        <w:separator/>
      </w:r>
    </w:p>
  </w:endnote>
  <w:endnote w:type="continuationSeparator" w:id="0">
    <w:p w14:paraId="4F61842D" w14:textId="77777777" w:rsidR="006B7DB1" w:rsidRDefault="006B7DB1" w:rsidP="003B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6622" w14:textId="77777777" w:rsidR="006B7DB1" w:rsidRDefault="006B7DB1" w:rsidP="003B59AD">
      <w:r>
        <w:separator/>
      </w:r>
    </w:p>
  </w:footnote>
  <w:footnote w:type="continuationSeparator" w:id="0">
    <w:p w14:paraId="215E954D" w14:textId="77777777" w:rsidR="006B7DB1" w:rsidRDefault="006B7DB1" w:rsidP="003B5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21E6" w14:textId="77777777" w:rsidR="003B59AD" w:rsidRDefault="003B59AD" w:rsidP="003B59AD">
    <w:pPr>
      <w:pStyle w:val="Header"/>
      <w:tabs>
        <w:tab w:val="clear" w:pos="4680"/>
        <w:tab w:val="clear" w:pos="9360"/>
        <w:tab w:val="left" w:pos="36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2AC4505" wp14:editId="75E092F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89760" cy="852411"/>
          <wp:effectExtent l="0" t="0" r="0" b="5080"/>
          <wp:wrapTight wrapText="bothSides">
            <wp:wrapPolygon edited="0">
              <wp:start x="871" y="0"/>
              <wp:lineTo x="218" y="1449"/>
              <wp:lineTo x="0" y="2897"/>
              <wp:lineTo x="0" y="21246"/>
              <wp:lineTo x="20468" y="21246"/>
              <wp:lineTo x="20685" y="20280"/>
              <wp:lineTo x="20903" y="5311"/>
              <wp:lineTo x="20250" y="966"/>
              <wp:lineTo x="19161" y="0"/>
              <wp:lineTo x="871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D large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852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FD536A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</w:pPr>
    <w:r>
      <w:tab/>
    </w:r>
    <w:r>
      <w:tab/>
    </w:r>
  </w:p>
  <w:p w14:paraId="2F75E1B3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</w:pPr>
  </w:p>
  <w:p w14:paraId="586061D9" w14:textId="31107638" w:rsidR="003B59AD" w:rsidRPr="003B59AD" w:rsidRDefault="00203720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b/>
        <w:sz w:val="32"/>
        <w:szCs w:val="32"/>
      </w:rPr>
    </w:pPr>
    <w:r>
      <w:rPr>
        <w:rFonts w:asciiTheme="majorHAnsi" w:hAnsiTheme="majorHAnsi" w:cstheme="majorHAnsi"/>
        <w:b/>
        <w:sz w:val="32"/>
        <w:szCs w:val="32"/>
      </w:rPr>
      <w:t xml:space="preserve">PRESS RELEASE </w:t>
    </w:r>
  </w:p>
  <w:p w14:paraId="0496A929" w14:textId="64A1BBE3" w:rsidR="003B59AD" w:rsidRPr="003B59AD" w:rsidRDefault="003B59AD" w:rsidP="003B59AD">
    <w:pPr>
      <w:pStyle w:val="Header"/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sz w:val="18"/>
        <w:szCs w:val="18"/>
      </w:rPr>
    </w:pPr>
    <w:r w:rsidRPr="003B59AD">
      <w:rPr>
        <w:rFonts w:asciiTheme="majorHAnsi" w:hAnsiTheme="majorHAnsi" w:cstheme="majorHAnsi"/>
        <w:sz w:val="18"/>
        <w:szCs w:val="18"/>
      </w:rPr>
      <w:t>1750 W. McKinney Butte- PO Box 2215 - Sisters, OR 97759 | ph: 541-549-20</w:t>
    </w:r>
    <w:r w:rsidR="00FE7EA1">
      <w:rPr>
        <w:rFonts w:asciiTheme="majorHAnsi" w:hAnsiTheme="majorHAnsi" w:cstheme="majorHAnsi"/>
        <w:sz w:val="18"/>
        <w:szCs w:val="18"/>
      </w:rPr>
      <w:t>91</w:t>
    </w:r>
    <w:r w:rsidRPr="003B59AD">
      <w:rPr>
        <w:rFonts w:asciiTheme="majorHAnsi" w:hAnsiTheme="majorHAnsi" w:cstheme="majorHAnsi"/>
        <w:sz w:val="18"/>
        <w:szCs w:val="18"/>
      </w:rPr>
      <w:t xml:space="preserve"> | sistersrecreation.com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0B35"/>
    <w:multiLevelType w:val="hybridMultilevel"/>
    <w:tmpl w:val="C21AF4D8"/>
    <w:lvl w:ilvl="0" w:tplc="C590D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2577B"/>
    <w:multiLevelType w:val="hybridMultilevel"/>
    <w:tmpl w:val="EF540FC2"/>
    <w:lvl w:ilvl="0" w:tplc="CE30C460">
      <w:start w:val="1"/>
      <w:numFmt w:val="lowerLetter"/>
      <w:lvlText w:val="%1.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7D194D"/>
    <w:multiLevelType w:val="hybridMultilevel"/>
    <w:tmpl w:val="C5FE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267138">
    <w:abstractNumId w:val="1"/>
  </w:num>
  <w:num w:numId="2" w16cid:durableId="1715082879">
    <w:abstractNumId w:val="0"/>
  </w:num>
  <w:num w:numId="3" w16cid:durableId="1510177861">
    <w:abstractNumId w:val="2"/>
  </w:num>
  <w:num w:numId="4" w16cid:durableId="1918127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AD"/>
    <w:rsid w:val="00053ED3"/>
    <w:rsid w:val="00203720"/>
    <w:rsid w:val="003B59AD"/>
    <w:rsid w:val="003C4143"/>
    <w:rsid w:val="003D4FC4"/>
    <w:rsid w:val="00426FE0"/>
    <w:rsid w:val="00465F5B"/>
    <w:rsid w:val="0047599C"/>
    <w:rsid w:val="0064224B"/>
    <w:rsid w:val="006B7DB1"/>
    <w:rsid w:val="008309B5"/>
    <w:rsid w:val="00A05991"/>
    <w:rsid w:val="00A56E5A"/>
    <w:rsid w:val="00BC1FFE"/>
    <w:rsid w:val="00C62225"/>
    <w:rsid w:val="00D61929"/>
    <w:rsid w:val="00D64576"/>
    <w:rsid w:val="00E34FCE"/>
    <w:rsid w:val="00ED7297"/>
    <w:rsid w:val="00F10CC5"/>
    <w:rsid w:val="00F33271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736992"/>
  <w15:chartTrackingRefBased/>
  <w15:docId w15:val="{BF3CE758-97A7-4AE1-BC48-7C3851C1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9AD"/>
  </w:style>
  <w:style w:type="paragraph" w:styleId="Footer">
    <w:name w:val="footer"/>
    <w:basedOn w:val="Normal"/>
    <w:link w:val="FooterChar"/>
    <w:uiPriority w:val="99"/>
    <w:unhideWhenUsed/>
    <w:rsid w:val="003B5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9AD"/>
  </w:style>
  <w:style w:type="character" w:styleId="Hyperlink">
    <w:name w:val="Hyperlink"/>
    <w:basedOn w:val="DefaultParagraphFont"/>
    <w:uiPriority w:val="99"/>
    <w:unhideWhenUsed/>
    <w:rsid w:val="00E34FC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4FC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4FC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34F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2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stersrecre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Holland</dc:creator>
  <cp:keywords/>
  <dc:description/>
  <cp:lastModifiedBy>Jennifer Holland</cp:lastModifiedBy>
  <cp:revision>3</cp:revision>
  <dcterms:created xsi:type="dcterms:W3CDTF">2023-03-10T15:22:00Z</dcterms:created>
  <dcterms:modified xsi:type="dcterms:W3CDTF">2023-03-10T15:25:00Z</dcterms:modified>
</cp:coreProperties>
</file>